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Attachment 7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：</w:t>
      </w:r>
    </w:p>
    <w:p>
      <w:pPr>
        <w:widowControl/>
        <w:spacing w:line="360" w:lineRule="auto"/>
        <w:jc w:val="center"/>
        <w:textAlignment w:val="center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 xml:space="preserve">Application Form for Changes to the Registration of Hong Kong and Macao Construction and Related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lang w:val="en-US"/>
        </w:rPr>
        <w:t xml:space="preserve">Engineering 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Consulting Professionals in the Guangdong-Macao In-Depth Cooperation Zone in Hengqin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13"/>
        <w:tblW w:w="9740" w:type="dxa"/>
        <w:tblInd w:w="-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684"/>
        <w:gridCol w:w="1013"/>
        <w:gridCol w:w="1559"/>
        <w:gridCol w:w="1418"/>
        <w:gridCol w:w="1244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To: Urban Planning and Construction Bureau of the Guangdong-Macao In-Depth Cooperation Zone in Hengqin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360" w:lineRule="auto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I,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</w:rPr>
              <w:t xml:space="preserve"> _______ (Chinese Name)</w:t>
            </w:r>
            <w:r>
              <w:rPr>
                <w:rStyle w:val="34"/>
                <w:rFonts w:hint="default" w:ascii="Times New Roman" w:hAnsi="Times New Roman" w:eastAsia="宋体" w:cs="Times New Roman"/>
              </w:rPr>
              <w:t xml:space="preserve">, was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</w:rPr>
              <w:t xml:space="preserve">issued the Certificate of Registration Approval for Professional Qualifications of Hong Kong and Macao Construction and Related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  <w:lang w:val="en-US"/>
              </w:rPr>
              <w:t xml:space="preserve">Engineering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</w:rPr>
              <w:t xml:space="preserve">Consulting Professionals by the Guangdong-Macao In-Depth Cooperation Zone in Hengqin on </w:t>
            </w:r>
            <w:r>
              <w:rPr>
                <w:rStyle w:val="34"/>
                <w:rFonts w:hint="default" w:ascii="Times New Roman" w:hAnsi="Times New Roman" w:eastAsia="宋体" w:cs="Times New Roman"/>
              </w:rPr>
              <w:t xml:space="preserve">_______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</w:rPr>
              <w:t>/</w:t>
            </w:r>
            <w:r>
              <w:rPr>
                <w:rStyle w:val="36"/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</w:rPr>
              <w:t>_______ / _______ (MM/DD/YYYY)</w:t>
            </w:r>
            <w:r>
              <w:rPr>
                <w:rStyle w:val="34"/>
                <w:rFonts w:hint="default" w:ascii="Times New Roman" w:hAnsi="Times New Roman" w:eastAsia="宋体" w:cs="Times New Roman"/>
              </w:rPr>
              <w:t xml:space="preserve">. In light of changes to the registered information, I hereby submit this application for formal reporting and processing of the updated details.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7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Notes: 1. If the change involves a name change, a new certificate must be issued.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2. For changes to contact number, email address, permanent address, employer, company address, or company contact number, please specify in the corresponding sections below.  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1. Personal Information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Changed [    ]      Not Changed [    ]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Name:</w:t>
            </w:r>
          </w:p>
        </w:tc>
        <w:tc>
          <w:tcPr>
            <w:tcW w:w="1684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Gender: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Date of Birth:</w:t>
            </w:r>
          </w:p>
        </w:tc>
        <w:tc>
          <w:tcPr>
            <w:tcW w:w="2212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Contact Number: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Email Address: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8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Permanent Resident ID Number (Hong Kong/Macao):</w:t>
            </w:r>
          </w:p>
        </w:tc>
        <w:tc>
          <w:tcPr>
            <w:tcW w:w="620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Permanent Address:</w:t>
            </w:r>
          </w:p>
        </w:tc>
        <w:tc>
          <w:tcPr>
            <w:tcW w:w="78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2. Employer Information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Changed [    ]      Not Changed [    ]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538" w:type="dxa"/>
            <w:gridSpan w:val="2"/>
            <w:tcBorders>
              <w:top w:val="single" w:color="000000" w:sz="8" w:space="0"/>
              <w:left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 of Employer/Organization:</w:t>
            </w:r>
          </w:p>
        </w:tc>
        <w:tc>
          <w:tcPr>
            <w:tcW w:w="2572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Position:</w:t>
            </w:r>
          </w:p>
        </w:tc>
        <w:tc>
          <w:tcPr>
            <w:tcW w:w="2212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4" w:type="dxa"/>
            <w:tcBorders>
              <w:left w:val="single" w:color="000000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Company Address:</w:t>
            </w:r>
          </w:p>
        </w:tc>
        <w:tc>
          <w:tcPr>
            <w:tcW w:w="4256" w:type="dxa"/>
            <w:gridSpan w:val="3"/>
            <w:tcBorders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Contact Number: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I hereby certify that the information provided in this application form and the attached documents is accurate and truthful. I agree to comply with the laws and regulations of the People’s Republic of China and to accept supervision by the administrative authorities of the Guangdong-Macao In-Depth Cooperation Zone in Hengqin. If any of the submitted materials are found to be false, or if any violations of laws or regulations occur, I am willing to bear all legal consequences arising therefrom.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Applicant’s Signature: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Approval Opinion by the Urban Planning and Construction Bureau of the Guangdong-Macao In-Depth Cooperation Zone in Hengqin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Approved for Registration: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6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Not Approved for Registration: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Reason: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(Seal of the Urban Planning and Construction Bureau of the Guangdong-Macao In-Depth Cooperation Zone in Hengqin)</w:t>
            </w:r>
          </w:p>
          <w:p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(MM/DD/YYYY) 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C"/>
    <w:rsid w:val="002C5545"/>
    <w:rsid w:val="0044667C"/>
    <w:rsid w:val="00837373"/>
    <w:rsid w:val="00AC3D64"/>
    <w:rsid w:val="00E213A3"/>
    <w:rsid w:val="0EC64DBF"/>
    <w:rsid w:val="72BFE551"/>
    <w:rsid w:val="F77CEE3C"/>
    <w:rsid w:val="FF77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font1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font121"/>
    <w:basedOn w:val="14"/>
    <w:qFormat/>
    <w:uiPriority w:val="0"/>
    <w:rPr>
      <w:rFonts w:ascii="Wingdings 2" w:hAnsi="Wingdings 2" w:eastAsia="Wingdings 2" w:cs="Wingdings 2"/>
      <w:b/>
      <w:bCs/>
      <w:color w:val="000000"/>
      <w:sz w:val="22"/>
      <w:szCs w:val="22"/>
      <w:u w:val="none"/>
    </w:rPr>
  </w:style>
  <w:style w:type="character" w:customStyle="1" w:styleId="36">
    <w:name w:val="font1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1950</Characters>
  <Lines>16</Lines>
  <Paragraphs>4</Paragraphs>
  <TotalTime>15</TotalTime>
  <ScaleCrop>false</ScaleCrop>
  <LinksUpToDate>false</LinksUpToDate>
  <CharactersWithSpaces>2288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2024-12-28T04:35:00Z</dcterms:created>
  <dc:creator>杨臻</dc:creator>
  <cp:lastModifiedBy>j</cp:lastModifiedBy>
  <dcterms:modified xsi:type="dcterms:W3CDTF">2025-11-27T04:44:46Z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3325C6A25CDED947C7358E68B16AB51C_43</vt:lpwstr>
  </property>
</Properties>
</file>